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b/>
          <w:szCs w:val="20"/>
        </w:rPr>
      </w:pPr>
      <w:bookmarkStart w:id="0" w:name="_GoBack"/>
      <w:bookmarkEnd w:id="0"/>
      <w:r w:rsidRPr="002F70F2">
        <w:rPr>
          <w:rFonts w:ascii="Arial" w:eastAsia="Calibri" w:hAnsi="Arial" w:cs="Times New Roman"/>
          <w:b/>
          <w:szCs w:val="20"/>
        </w:rPr>
        <w:t>Name:</w:t>
      </w: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b/>
          <w:szCs w:val="20"/>
        </w:rPr>
      </w:pP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b/>
          <w:szCs w:val="20"/>
        </w:rPr>
      </w:pPr>
      <w:r w:rsidRPr="002F70F2">
        <w:rPr>
          <w:rFonts w:ascii="Arial" w:eastAsia="Calibri" w:hAnsi="Arial" w:cs="Times New Roman"/>
          <w:szCs w:val="20"/>
        </w:rPr>
        <w:t>Titel des Kurses:</w:t>
      </w: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>Bei Sprachkursen:   Lehrbuch:</w:t>
      </w: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ind w:firstLine="1984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>Lektion:</w:t>
      </w: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ind w:firstLine="1984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>Verlag:</w:t>
      </w: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 w:val="4"/>
          <w:szCs w:val="20"/>
        </w:rPr>
      </w:pP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>Bei Kursen mit Materialverbrauch (Kochen, Kreatives usw.)</w:t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>Materialkosten pro Teilnehmer: ca. €</w:t>
      </w: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right" w:leader="dot" w:pos="9639"/>
        </w:tabs>
        <w:spacing w:after="0" w:line="360" w:lineRule="auto"/>
        <w:rPr>
          <w:rFonts w:ascii="Arial" w:eastAsia="Calibri" w:hAnsi="Arial" w:cs="Times New Roman"/>
          <w:b/>
          <w:szCs w:val="20"/>
        </w:rPr>
      </w:pPr>
      <w:r w:rsidRPr="002F70F2">
        <w:rPr>
          <w:rFonts w:ascii="Arial" w:eastAsia="Calibri" w:hAnsi="Arial" w:cs="Times New Roman"/>
          <w:b/>
          <w:szCs w:val="20"/>
        </w:rPr>
        <w:t>Beginn des Kurses (Datum):</w:t>
      </w: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right" w:leader="dot" w:pos="9639"/>
        </w:tabs>
        <w:spacing w:after="0" w:line="360" w:lineRule="auto"/>
        <w:rPr>
          <w:rFonts w:ascii="Arial" w:eastAsia="Calibri" w:hAnsi="Arial" w:cs="Times New Roman"/>
          <w:b/>
          <w:szCs w:val="20"/>
        </w:rPr>
      </w:pPr>
      <w:r w:rsidRPr="002F70F2">
        <w:rPr>
          <w:rFonts w:ascii="Arial" w:eastAsia="Calibri" w:hAnsi="Arial" w:cs="Times New Roman"/>
          <w:b/>
          <w:szCs w:val="20"/>
        </w:rPr>
        <w:t>Ort des Kurses:</w:t>
      </w: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4536"/>
          <w:tab w:val="left" w:leader="dot" w:pos="6804"/>
          <w:tab w:val="right" w:leader="dot" w:pos="9639"/>
        </w:tabs>
        <w:spacing w:after="0" w:line="360" w:lineRule="auto"/>
        <w:rPr>
          <w:rFonts w:ascii="Arial" w:eastAsia="Calibri" w:hAnsi="Arial" w:cs="Times New Roman"/>
          <w:b/>
          <w:szCs w:val="20"/>
        </w:rPr>
      </w:pPr>
      <w:r w:rsidRPr="002F70F2">
        <w:rPr>
          <w:rFonts w:ascii="Arial" w:eastAsia="Calibri" w:hAnsi="Arial" w:cs="Times New Roman"/>
          <w:b/>
          <w:szCs w:val="20"/>
        </w:rPr>
        <w:t>Wochentag:</w:t>
      </w:r>
      <w:r w:rsidRPr="002F70F2">
        <w:rPr>
          <w:rFonts w:ascii="Arial" w:eastAsia="Calibri" w:hAnsi="Arial" w:cs="Times New Roman"/>
          <w:szCs w:val="20"/>
        </w:rPr>
        <w:tab/>
      </w:r>
      <w:r w:rsidRPr="002F70F2">
        <w:rPr>
          <w:rFonts w:ascii="Arial" w:eastAsia="Calibri" w:hAnsi="Arial" w:cs="Times New Roman"/>
          <w:b/>
          <w:szCs w:val="20"/>
        </w:rPr>
        <w:t>von</w:t>
      </w:r>
      <w:r w:rsidRPr="002F70F2">
        <w:rPr>
          <w:rFonts w:ascii="Arial" w:eastAsia="Calibri" w:hAnsi="Arial" w:cs="Times New Roman"/>
          <w:szCs w:val="20"/>
        </w:rPr>
        <w:tab/>
      </w:r>
      <w:r w:rsidRPr="002F70F2">
        <w:rPr>
          <w:rFonts w:ascii="Arial" w:eastAsia="Calibri" w:hAnsi="Arial" w:cs="Times New Roman"/>
          <w:b/>
          <w:szCs w:val="20"/>
        </w:rPr>
        <w:t>bis</w:t>
      </w:r>
      <w:r w:rsidRPr="002F70F2">
        <w:rPr>
          <w:rFonts w:ascii="Arial" w:eastAsia="Calibri" w:hAnsi="Arial" w:cs="Times New Roman"/>
          <w:szCs w:val="20"/>
        </w:rPr>
        <w:tab/>
      </w:r>
      <w:r w:rsidRPr="002F70F2">
        <w:rPr>
          <w:rFonts w:ascii="Arial" w:eastAsia="Calibri" w:hAnsi="Arial" w:cs="Times New Roman"/>
          <w:b/>
          <w:szCs w:val="20"/>
        </w:rPr>
        <w:t>Uhr</w:t>
      </w:r>
    </w:p>
    <w:p w:rsidR="002F70F2" w:rsidRPr="002F70F2" w:rsidRDefault="002F70F2" w:rsidP="002F70F2">
      <w:pPr>
        <w:tabs>
          <w:tab w:val="righ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>Anzahl der Vormittage/Nachmittage/Abende:</w:t>
      </w: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 xml:space="preserve">Sonstiges (z.B. Arbeitsmaterial, </w:t>
      </w:r>
      <w:r w:rsidRPr="002F70F2">
        <w:rPr>
          <w:rFonts w:ascii="Arial" w:eastAsia="Calibri" w:hAnsi="Arial" w:cs="Times New Roman"/>
          <w:b/>
          <w:szCs w:val="20"/>
        </w:rPr>
        <w:t>max. Teilnehmerzahl</w:t>
      </w:r>
      <w:r w:rsidRPr="002F70F2">
        <w:rPr>
          <w:rFonts w:ascii="Arial" w:eastAsia="Calibri" w:hAnsi="Arial" w:cs="Times New Roman"/>
          <w:szCs w:val="20"/>
        </w:rPr>
        <w:t>, Kleidung usw.):</w:t>
      </w: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 w:val="2"/>
          <w:szCs w:val="20"/>
        </w:rPr>
      </w:pP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>Ergänzende Anmerkungen zum Kurs, die im Programm veröffentlich werden sollen (z.B. Beschreibung des Kurses, Zielgruppen, Lernziele, Teilnahmevoraussetzungen, Methode usw.):</w:t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2F70F2">
        <w:rPr>
          <w:rFonts w:ascii="Arial" w:eastAsia="Calibri" w:hAnsi="Arial" w:cs="Times New Roman"/>
          <w:szCs w:val="20"/>
        </w:rPr>
        <w:tab/>
      </w:r>
    </w:p>
    <w:p w:rsidR="002F70F2" w:rsidRPr="002F70F2" w:rsidRDefault="002F70F2" w:rsidP="002F70F2">
      <w:pPr>
        <w:tabs>
          <w:tab w:val="left" w:leader="dot" w:pos="9639"/>
        </w:tabs>
        <w:spacing w:after="0" w:line="360" w:lineRule="auto"/>
        <w:jc w:val="center"/>
        <w:rPr>
          <w:rFonts w:ascii="Arial" w:eastAsia="Calibri" w:hAnsi="Arial" w:cs="Times New Roman"/>
          <w:b/>
          <w:sz w:val="2"/>
          <w:szCs w:val="20"/>
        </w:rPr>
      </w:pPr>
    </w:p>
    <w:p w:rsidR="00DB39B1" w:rsidRPr="002F70F2" w:rsidRDefault="002F70F2" w:rsidP="002F70F2">
      <w:pPr>
        <w:tabs>
          <w:tab w:val="left" w:leader="dot" w:pos="9639"/>
        </w:tabs>
        <w:spacing w:after="0" w:line="360" w:lineRule="auto"/>
        <w:jc w:val="center"/>
        <w:rPr>
          <w:rFonts w:ascii="Frutiger LT 45 Light" w:eastAsia="Calibri" w:hAnsi="Frutiger LT 45 Light" w:cs="Arial"/>
          <w:lang w:val="it-IT"/>
        </w:rPr>
      </w:pPr>
      <w:r w:rsidRPr="002F70F2">
        <w:rPr>
          <w:rFonts w:ascii="Arial" w:eastAsia="Calibri" w:hAnsi="Arial" w:cs="Times New Roman"/>
          <w:b/>
          <w:szCs w:val="20"/>
        </w:rPr>
        <w:t xml:space="preserve">Rückgabe spätestens bis </w:t>
      </w:r>
      <w:r>
        <w:rPr>
          <w:rFonts w:ascii="Arial" w:eastAsia="Calibri" w:hAnsi="Arial" w:cs="Times New Roman"/>
          <w:b/>
          <w:szCs w:val="20"/>
        </w:rPr>
        <w:t>______________</w:t>
      </w:r>
      <w:r w:rsidRPr="002F70F2">
        <w:rPr>
          <w:rFonts w:ascii="Arial" w:eastAsia="Calibri" w:hAnsi="Arial" w:cs="Times New Roman"/>
          <w:b/>
          <w:szCs w:val="20"/>
        </w:rPr>
        <w:t xml:space="preserve"> </w:t>
      </w:r>
      <w:proofErr w:type="spellStart"/>
      <w:r w:rsidRPr="002F70F2">
        <w:rPr>
          <w:rFonts w:ascii="Arial" w:eastAsia="Calibri" w:hAnsi="Arial" w:cs="Times New Roman"/>
          <w:szCs w:val="20"/>
          <w:lang w:val="it-IT"/>
        </w:rPr>
        <w:t>oder</w:t>
      </w:r>
      <w:proofErr w:type="spellEnd"/>
      <w:r w:rsidRPr="002F70F2">
        <w:rPr>
          <w:rFonts w:ascii="Arial" w:eastAsia="Calibri" w:hAnsi="Arial" w:cs="Times New Roman"/>
          <w:szCs w:val="20"/>
          <w:lang w:val="it-IT"/>
        </w:rPr>
        <w:t xml:space="preserve"> per </w:t>
      </w:r>
      <w:r w:rsidRPr="002F70F2">
        <w:rPr>
          <w:rFonts w:ascii="Arial" w:eastAsia="Calibri" w:hAnsi="Arial" w:cs="Arial"/>
          <w:lang w:val="it-IT"/>
        </w:rPr>
        <w:t xml:space="preserve">E-Mail: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1006" wp14:editId="50876B74">
                <wp:simplePos x="0" y="0"/>
                <wp:positionH relativeFrom="column">
                  <wp:posOffset>-895350</wp:posOffset>
                </wp:positionH>
                <wp:positionV relativeFrom="paragraph">
                  <wp:posOffset>539750</wp:posOffset>
                </wp:positionV>
                <wp:extent cx="360045" cy="0"/>
                <wp:effectExtent l="9525" t="10795" r="11430" b="8255"/>
                <wp:wrapTopAndBottom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42.5pt" to="-42.1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" strokecolor="gray">
                <w10:wrap type="topAndBottom"/>
              </v:line>
            </w:pict>
          </mc:Fallback>
        </mc:AlternateContent>
      </w:r>
      <w:r w:rsidRPr="002F70F2">
        <w:rPr>
          <w:rFonts w:ascii="Arial" w:eastAsia="Calibri" w:hAnsi="Arial" w:cs="Arial"/>
          <w:lang w:val="it-IT"/>
        </w:rPr>
        <w:t>carina.wanowski@wehr.de</w:t>
      </w:r>
    </w:p>
    <w:sectPr w:rsidR="00DB39B1" w:rsidRPr="002F70F2" w:rsidSect="00E70386">
      <w:headerReference w:type="even" r:id="rId7"/>
      <w:headerReference w:type="default" r:id="rId8"/>
      <w:footerReference w:type="default" r:id="rId9"/>
      <w:pgSz w:w="11906" w:h="16838"/>
      <w:pgMar w:top="516" w:right="1274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9B" w:rsidRDefault="00C43B9B" w:rsidP="002F70F2">
      <w:pPr>
        <w:spacing w:after="0" w:line="240" w:lineRule="auto"/>
      </w:pPr>
      <w:r>
        <w:separator/>
      </w:r>
    </w:p>
  </w:endnote>
  <w:endnote w:type="continuationSeparator" w:id="0">
    <w:p w:rsidR="00C43B9B" w:rsidRDefault="00C43B9B" w:rsidP="002F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39" w:rsidRDefault="00E70386"/>
  <w:tbl>
    <w:tblPr>
      <w:tblW w:w="10138" w:type="dxa"/>
      <w:tblLayout w:type="fixed"/>
      <w:tblCellMar>
        <w:left w:w="113" w:type="dxa"/>
        <w:right w:w="70" w:type="dxa"/>
      </w:tblCellMar>
      <w:tblLook w:val="04A0" w:firstRow="1" w:lastRow="0" w:firstColumn="1" w:lastColumn="0" w:noHBand="0" w:noVBand="1"/>
    </w:tblPr>
    <w:tblGrid>
      <w:gridCol w:w="2155"/>
      <w:gridCol w:w="2155"/>
      <w:gridCol w:w="2892"/>
      <w:gridCol w:w="2936"/>
    </w:tblGrid>
    <w:tr w:rsidR="00440039" w:rsidRPr="00E25619" w:rsidTr="009D01A1">
      <w:trPr>
        <w:trHeight w:val="713"/>
      </w:trPr>
      <w:tc>
        <w:tcPr>
          <w:tcW w:w="215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  <w:szCs w:val="24"/>
            </w:rPr>
          </w:pPr>
          <w:r>
            <w:rPr>
              <w:rFonts w:ascii="Frutiger LT 45 Light" w:hAnsi="Frutiger LT 45 Light"/>
              <w:sz w:val="16"/>
            </w:rPr>
            <w:t>Stadt Wehr</w:t>
          </w: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</w:rPr>
            <w:t>Hauptstraße 16</w:t>
          </w: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</w:rPr>
            <w:t>79664 Wehr</w:t>
          </w:r>
        </w:p>
        <w:p w:rsidR="00440039" w:rsidRDefault="00E70386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</w:rPr>
            <w:t xml:space="preserve">Fon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Frutiger LT 45 Light" w:hAnsi="Frutiger LT 45 Light"/>
                  <w:sz w:val="16"/>
                </w:rPr>
                <w:t>+49 (0) 7762</w:t>
              </w:r>
            </w:smartTag>
            <w:r>
              <w:rPr>
                <w:rFonts w:ascii="Frutiger LT 45 Light" w:hAnsi="Frutiger LT 45 Light"/>
                <w:sz w:val="16"/>
              </w:rPr>
              <w:t xml:space="preserve"> 808</w:t>
            </w:r>
          </w:smartTag>
          <w:r>
            <w:rPr>
              <w:rFonts w:ascii="Frutiger LT 45 Light" w:hAnsi="Frutiger LT 45 Light"/>
              <w:sz w:val="16"/>
            </w:rPr>
            <w:t xml:space="preserve"> - 0</w:t>
          </w:r>
        </w:p>
        <w:p w:rsidR="00440039" w:rsidRDefault="00E70386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</w:p>
      </w:tc>
      <w:tc>
        <w:tcPr>
          <w:tcW w:w="215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  <w:szCs w:val="24"/>
            </w:rPr>
          </w:pPr>
          <w:r>
            <w:rPr>
              <w:rFonts w:ascii="Frutiger LT 45 Light" w:hAnsi="Frutiger LT 45 Light"/>
              <w:sz w:val="16"/>
            </w:rPr>
            <w:t>www.wehr.de</w:t>
          </w: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  <w:lang w:val="it-IT"/>
            </w:rPr>
            <w:t xml:space="preserve">stadt@wehr.de </w:t>
          </w:r>
        </w:p>
        <w:p w:rsidR="00440039" w:rsidRDefault="00E70386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</w:rPr>
            <w:t>Gläubiger-ID:</w:t>
          </w: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</w:rPr>
            <w:t>DE04ZZZ00000115424</w:t>
          </w:r>
        </w:p>
      </w:tc>
      <w:tc>
        <w:tcPr>
          <w:tcW w:w="289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  <w:szCs w:val="24"/>
            </w:rPr>
          </w:pPr>
          <w:r>
            <w:rPr>
              <w:rFonts w:ascii="Frutiger LT 45 Light" w:hAnsi="Frutiger LT 45 Light"/>
              <w:sz w:val="16"/>
            </w:rPr>
            <w:t>Sparkasse Hochrhein</w:t>
          </w: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</w:rPr>
            <w:t>BLZ 684 522 90</w:t>
          </w: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</w:rPr>
            <w:t>Kto.-Nr. 29-000 312</w:t>
          </w: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</w:rPr>
            <w:t>IBAN:  DE46 6845 2290 0029 0003 12</w:t>
          </w: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</w:rPr>
            <w:t>BIC: SKHRDE6W</w:t>
          </w:r>
        </w:p>
      </w:tc>
      <w:tc>
        <w:tcPr>
          <w:tcW w:w="293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  <w:szCs w:val="24"/>
            </w:rPr>
          </w:pPr>
          <w:r>
            <w:rPr>
              <w:rFonts w:ascii="Frutiger LT 45 Light" w:hAnsi="Frutiger LT 45 Light"/>
              <w:sz w:val="16"/>
            </w:rPr>
            <w:t>Volksbank Rhein-</w:t>
          </w:r>
          <w:proofErr w:type="spellStart"/>
          <w:r>
            <w:rPr>
              <w:rFonts w:ascii="Frutiger LT 45 Light" w:hAnsi="Frutiger LT 45 Light"/>
              <w:sz w:val="16"/>
            </w:rPr>
            <w:t>Wehra</w:t>
          </w:r>
          <w:proofErr w:type="spellEnd"/>
          <w:r>
            <w:rPr>
              <w:rFonts w:ascii="Frutiger LT 45 Light" w:hAnsi="Frutiger LT 45 Light"/>
              <w:sz w:val="16"/>
            </w:rPr>
            <w:t xml:space="preserve"> eG</w:t>
          </w: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</w:rPr>
          </w:pPr>
          <w:r>
            <w:rPr>
              <w:rFonts w:ascii="Frutiger LT 45 Light" w:hAnsi="Frutiger LT 45 Light"/>
              <w:sz w:val="16"/>
            </w:rPr>
            <w:t>BLZ 684 900 00</w:t>
          </w: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  <w:lang w:val="es-AR"/>
            </w:rPr>
          </w:pPr>
          <w:r>
            <w:rPr>
              <w:rFonts w:ascii="Frutiger LT 45 Light" w:hAnsi="Frutiger LT 45 Light"/>
              <w:sz w:val="16"/>
              <w:lang w:val="es-AR"/>
            </w:rPr>
            <w:t>Kto.-Nr. 1000 9308</w:t>
          </w:r>
        </w:p>
        <w:p w:rsidR="00440039" w:rsidRDefault="00C43B9B">
          <w:pPr>
            <w:pStyle w:val="Fuzeile"/>
            <w:spacing w:line="180" w:lineRule="exact"/>
            <w:ind w:right="-851"/>
            <w:rPr>
              <w:rFonts w:ascii="Frutiger LT 45 Light" w:hAnsi="Frutiger LT 45 Light"/>
              <w:sz w:val="16"/>
              <w:lang w:val="es-AR"/>
            </w:rPr>
          </w:pPr>
          <w:r>
            <w:rPr>
              <w:rFonts w:ascii="Frutiger LT 45 Light" w:hAnsi="Frutiger LT 45 Light"/>
              <w:sz w:val="16"/>
              <w:lang w:val="es-AR"/>
            </w:rPr>
            <w:t>IBAN: DE90 6849 0000 0010 0093 08</w:t>
          </w:r>
        </w:p>
        <w:p w:rsidR="00440039" w:rsidRDefault="00C43B9B">
          <w:pPr>
            <w:pStyle w:val="Fuzeile"/>
            <w:spacing w:line="180" w:lineRule="exact"/>
            <w:rPr>
              <w:rFonts w:ascii="Frutiger LT 45 Light" w:hAnsi="Frutiger LT 45 Light"/>
              <w:sz w:val="16"/>
              <w:lang w:val="es-AR"/>
            </w:rPr>
          </w:pPr>
          <w:r>
            <w:rPr>
              <w:rFonts w:ascii="Frutiger LT 45 Light" w:hAnsi="Frutiger LT 45 Light"/>
              <w:sz w:val="16"/>
              <w:lang w:val="es-AR"/>
            </w:rPr>
            <w:t>BIC: GENODE61BSK</w:t>
          </w:r>
        </w:p>
      </w:tc>
    </w:tr>
  </w:tbl>
  <w:p w:rsidR="00440039" w:rsidRPr="00E25619" w:rsidRDefault="00E70386">
    <w:pPr>
      <w:pStyle w:val="Fuzeile"/>
      <w:rPr>
        <w:rFonts w:ascii="Arial" w:hAnsi="Arial" w:cs="Arial"/>
        <w:sz w:val="2"/>
        <w:szCs w:val="2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9B" w:rsidRDefault="00C43B9B" w:rsidP="002F70F2">
      <w:pPr>
        <w:spacing w:after="0" w:line="240" w:lineRule="auto"/>
      </w:pPr>
      <w:r>
        <w:separator/>
      </w:r>
    </w:p>
  </w:footnote>
  <w:footnote w:type="continuationSeparator" w:id="0">
    <w:p w:rsidR="00C43B9B" w:rsidRDefault="00C43B9B" w:rsidP="002F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39" w:rsidRDefault="00E70386" w:rsidP="00C22D28">
    <w:pPr>
      <w:tabs>
        <w:tab w:val="left" w:leader="dot" w:pos="9639"/>
      </w:tabs>
      <w:spacing w:line="360" w:lineRule="auto"/>
      <w:rPr>
        <w:rFonts w:ascii="Arial" w:hAnsi="Arial"/>
        <w:b/>
        <w:sz w:val="28"/>
        <w:szCs w:val="28"/>
      </w:rPr>
    </w:pPr>
  </w:p>
  <w:p w:rsidR="00440039" w:rsidRDefault="00C43B9B" w:rsidP="00C22D28">
    <w:pPr>
      <w:tabs>
        <w:tab w:val="left" w:leader="dot" w:pos="9639"/>
      </w:tabs>
      <w:spacing w:line="360" w:lineRule="auto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KURSVORSCHLAG  2.  HALBJAHR  2017 - Volkshochschule Wehr</w:t>
    </w:r>
  </w:p>
  <w:p w:rsidR="00440039" w:rsidRDefault="00E70386" w:rsidP="007A7DB8">
    <w:pPr>
      <w:tabs>
        <w:tab w:val="left" w:leader="dot" w:pos="9639"/>
      </w:tabs>
      <w:spacing w:line="360" w:lineRule="auto"/>
      <w:rPr>
        <w:rFonts w:ascii="Arial" w:hAnsi="Arial"/>
        <w:b/>
        <w:sz w:val="28"/>
        <w:szCs w:val="28"/>
      </w:rPr>
    </w:pPr>
  </w:p>
  <w:p w:rsidR="00440039" w:rsidRDefault="00E703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86" w:rsidRPr="00E70386" w:rsidRDefault="00E70386" w:rsidP="00E70386">
    <w:pPr>
      <w:tabs>
        <w:tab w:val="left" w:leader="dot" w:pos="9639"/>
      </w:tabs>
      <w:spacing w:line="360" w:lineRule="auto"/>
      <w:jc w:val="both"/>
      <w:rPr>
        <w:rFonts w:ascii="Arial" w:hAnsi="Arial"/>
        <w:b/>
        <w:sz w:val="18"/>
        <w:szCs w:val="18"/>
      </w:rPr>
    </w:pPr>
    <w:r w:rsidRPr="00E70386">
      <w:rPr>
        <w:rFonts w:ascii="Arial" w:hAnsi="Arial"/>
        <w:b/>
        <w:sz w:val="18"/>
        <w:szCs w:val="18"/>
        <w:u w:val="single"/>
      </w:rPr>
      <w:fldChar w:fldCharType="begin"/>
    </w:r>
    <w:r w:rsidRPr="00E70386">
      <w:rPr>
        <w:rFonts w:ascii="Arial" w:hAnsi="Arial"/>
        <w:b/>
        <w:sz w:val="18"/>
        <w:szCs w:val="18"/>
        <w:u w:val="single"/>
      </w:rPr>
      <w:instrText xml:space="preserve"> FILENAME   \* MERGEFORMAT </w:instrText>
    </w:r>
    <w:r w:rsidRPr="00E70386">
      <w:rPr>
        <w:rFonts w:ascii="Arial" w:hAnsi="Arial"/>
        <w:b/>
        <w:sz w:val="18"/>
        <w:szCs w:val="18"/>
        <w:u w:val="single"/>
      </w:rPr>
      <w:fldChar w:fldCharType="separate"/>
    </w:r>
    <w:r w:rsidRPr="00E70386">
      <w:rPr>
        <w:rFonts w:ascii="Arial" w:hAnsi="Arial"/>
        <w:b/>
        <w:noProof/>
        <w:sz w:val="18"/>
        <w:szCs w:val="18"/>
        <w:u w:val="single"/>
      </w:rPr>
      <w:t>A7. ZBQ DH Formular Kursvorschlag</w:t>
    </w:r>
    <w:r w:rsidRPr="00E70386">
      <w:rPr>
        <w:rFonts w:ascii="Arial" w:hAnsi="Arial"/>
        <w:b/>
        <w:sz w:val="18"/>
        <w:szCs w:val="18"/>
        <w:u w:val="single"/>
      </w:rPr>
      <w:fldChar w:fldCharType="end"/>
    </w:r>
    <w:r>
      <w:rPr>
        <w:rFonts w:ascii="Arial" w:hAnsi="Arial"/>
        <w:b/>
        <w:sz w:val="18"/>
        <w:szCs w:val="18"/>
        <w:u w:val="single"/>
      </w:rPr>
      <w:t xml:space="preserve"> </w:t>
    </w:r>
    <w:r w:rsidRPr="00E70386">
      <w:rPr>
        <w:rFonts w:ascii="Arial" w:hAnsi="Arial"/>
        <w:b/>
        <w:noProof/>
        <w:sz w:val="18"/>
        <w:szCs w:val="18"/>
        <w:lang w:eastAsia="de-DE"/>
      </w:rPr>
      <w:drawing>
        <wp:inline distT="0" distB="0" distL="0" distR="0" wp14:anchorId="4FF3A958" wp14:editId="51B48270">
          <wp:extent cx="1332930" cy="695970"/>
          <wp:effectExtent l="0" t="0" r="63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HS Ver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952" cy="697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70386">
      <w:rPr>
        <w:rFonts w:ascii="Arial" w:hAnsi="Arial"/>
        <w:b/>
        <w:sz w:val="18"/>
        <w:szCs w:val="18"/>
      </w:rPr>
      <w:t xml:space="preserve">                  Volkshochschule</w:t>
    </w:r>
    <w:r>
      <w:rPr>
        <w:rFonts w:ascii="Arial" w:hAnsi="Arial"/>
        <w:b/>
        <w:sz w:val="18"/>
        <w:szCs w:val="18"/>
      </w:rPr>
      <w:t xml:space="preserve"> der Stadt Wehr</w:t>
    </w:r>
  </w:p>
  <w:p w:rsidR="002F70F2" w:rsidRPr="002F70F2" w:rsidRDefault="002F70F2" w:rsidP="002F70F2">
    <w:pPr>
      <w:tabs>
        <w:tab w:val="left" w:leader="dot" w:pos="9639"/>
      </w:tabs>
      <w:spacing w:line="360" w:lineRule="auto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KURSVORSCHLAG - Volkshochschule Wehr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F2"/>
    <w:rsid w:val="002F70F2"/>
    <w:rsid w:val="00C43B9B"/>
    <w:rsid w:val="00DB39B1"/>
    <w:rsid w:val="00E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7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2F70F2"/>
    <w:rPr>
      <w:rFonts w:ascii="Times New Roman" w:eastAsia="Calibri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nhideWhenUsed/>
    <w:rsid w:val="002F7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2F70F2"/>
    <w:rPr>
      <w:rFonts w:ascii="Times New Roman" w:eastAsia="Calibr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7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2F70F2"/>
    <w:rPr>
      <w:rFonts w:ascii="Times New Roman" w:eastAsia="Calibri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nhideWhenUsed/>
    <w:rsid w:val="002F7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2F70F2"/>
    <w:rPr>
      <w:rFonts w:ascii="Times New Roman" w:eastAsia="Calibr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Wanowski Carina</dc:creator>
  <cp:keywords/>
  <cp:lastModifiedBy>Liping Li</cp:lastModifiedBy>
  <cp:revision>2</cp:revision>
  <dcterms:created xsi:type="dcterms:W3CDTF">2018-01-12T12:30:00Z</dcterms:created>
  <dcterms:modified xsi:type="dcterms:W3CDTF">2018-01-22T08:11:00Z</dcterms:modified>
</cp:coreProperties>
</file>